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45B" w:rsidRDefault="00AD0560" w:rsidP="007B14FD">
      <w:pPr>
        <w:jc w:val="both"/>
      </w:pPr>
      <w:r>
        <w:t xml:space="preserve">Uitame mööda soid </w:t>
      </w:r>
      <w:r w:rsidR="002C5DD4">
        <w:t xml:space="preserve"> ja r</w:t>
      </w:r>
      <w:r>
        <w:t>abasid</w:t>
      </w:r>
    </w:p>
    <w:p w:rsidR="00543961" w:rsidRDefault="00AD0560" w:rsidP="007B14FD">
      <w:pPr>
        <w:jc w:val="both"/>
      </w:pPr>
      <w:r>
        <w:t>Oleme Tilsi Põhikooli matkatarkuste ringi õpilased. Juba teist aast</w:t>
      </w:r>
      <w:r w:rsidR="00ED6A63">
        <w:t>at</w:t>
      </w:r>
      <w:r w:rsidR="00543961">
        <w:t xml:space="preserve"> on meil 3. klassis valikaine tunniks MATKATARKUSED.</w:t>
      </w:r>
      <w:r>
        <w:t xml:space="preserve"> </w:t>
      </w:r>
      <w:r w:rsidR="00543961">
        <w:t>Õp</w:t>
      </w:r>
      <w:r w:rsidR="007B14FD">
        <w:t>ime teooriat ja käime matkadel.</w:t>
      </w:r>
      <w:r w:rsidR="00543961">
        <w:t xml:space="preserve"> Matkadest saavad osa võtta ka teised soovijad algklassidest. Kes siis matkale tulla ei tahaks?</w:t>
      </w:r>
      <w:r w:rsidR="002C5DD4">
        <w:t xml:space="preserve"> Ikka on alati huvilisi.</w:t>
      </w:r>
    </w:p>
    <w:p w:rsidR="00543961" w:rsidRDefault="00543961" w:rsidP="007B14FD">
      <w:pPr>
        <w:jc w:val="both"/>
      </w:pPr>
      <w:r>
        <w:t>Tils</w:t>
      </w:r>
      <w:r w:rsidR="007B14FD">
        <w:t>i Põhikool asub Põlvamaal Tilsi külas</w:t>
      </w:r>
      <w:r>
        <w:t>. Siin on kaks kaunist järve: Pikkjärv ja Kõrbjärv. Kooli kõrval on ka vana Tilsi mõ</w:t>
      </w:r>
      <w:r w:rsidR="002C5DD4">
        <w:t>isa park. Park ja kooliümbrus</w:t>
      </w:r>
      <w:r>
        <w:t xml:space="preserve"> on oma taimestiku poolest väga liigirikas. Siin saame tutvust teha nulgude, ebatsuugade, lehiste</w:t>
      </w:r>
      <w:r w:rsidR="002C5DD4">
        <w:t>, seedermändide</w:t>
      </w:r>
      <w:r>
        <w:t xml:space="preserve"> ja ka Amuuri korgipuuga. </w:t>
      </w:r>
    </w:p>
    <w:p w:rsidR="00543961" w:rsidRDefault="00543961" w:rsidP="007B14FD">
      <w:pPr>
        <w:jc w:val="both"/>
      </w:pPr>
      <w:r>
        <w:t>Oleme sügisest alates omandanud erinevaid tarkusi looduse kohta nii lähedal kui ka kaugemal matkates: ehitanud met</w:t>
      </w:r>
      <w:r w:rsidR="002C5DD4">
        <w:t>sa onne, õppinud lõket tegema,</w:t>
      </w:r>
      <w:r>
        <w:t>lõkkel teed keetma ja tundma söödavaid taimi.</w:t>
      </w:r>
      <w:r w:rsidR="002C5DD4">
        <w:t>Ja mis kõige tähtsam, ravima end looduses taimedega.</w:t>
      </w:r>
    </w:p>
    <w:p w:rsidR="00543961" w:rsidRDefault="00543961" w:rsidP="007B14FD">
      <w:pPr>
        <w:jc w:val="both"/>
      </w:pPr>
      <w:r>
        <w:t xml:space="preserve">Erilise luubi alla võtsime sel õppeaastal sood ja rabad. Sügisel tegime matka Meenikunno rabasse. </w:t>
      </w:r>
      <w:r w:rsidR="00DA6818">
        <w:t xml:space="preserve">Saime pildi sellest, milline näeb raba välja sügisel. Nüüd veebruaris matkasime aga läbi Valgesoo matkaraja, mille pikkuseks oli 3 km. Tahtsime küll väga seda matka räätsadel teha, kuid lume puudusel ei tohi raba pinnast räätsadega lõhkuda. Matkasime siis koos giidiga jalgsi. </w:t>
      </w:r>
    </w:p>
    <w:p w:rsidR="00DA6818" w:rsidRDefault="00DA6818" w:rsidP="007B14FD">
      <w:pPr>
        <w:jc w:val="both"/>
      </w:pPr>
      <w:r>
        <w:t xml:space="preserve">Oi, kui mitmekesine on soo ja raba elu-olu. Kordasime veelkord üle kõik söödavad taimed. Mätastelt </w:t>
      </w:r>
      <w:r w:rsidR="007962BF">
        <w:t>saime peotäite kaupa punaseid kuremarju</w:t>
      </w:r>
      <w:r w:rsidR="002C5DD4">
        <w:t xml:space="preserve"> ehk võhvikaid</w:t>
      </w:r>
      <w:r w:rsidR="007962BF">
        <w:t>.</w:t>
      </w:r>
      <w:r w:rsidR="002C5DD4">
        <w:t xml:space="preserve"> Saime teada, et  kui meil on kurk haige, saame jõhvikate</w:t>
      </w:r>
      <w:r w:rsidR="00E431D6">
        <w:t>st ja meest teha hea kurgurohu.</w:t>
      </w:r>
      <w:r w:rsidR="007962BF">
        <w:t xml:space="preserve"> Leidsime ka mõned kukemarjad, mi</w:t>
      </w:r>
      <w:r w:rsidR="002C5DD4">
        <w:t xml:space="preserve">da võib süüa. Turbasambla seest pigistasime vett joogiks. Hea teada, et rabavett võib juua. Turbasamblal on antiseptiline toime, hea haavale panna. Kuuse- ja männivaiku võib aga hambapesuks kasutada. Hambapasta puudumisel matkates võib ka lõkkest võetud sööga hambaid pesta. </w:t>
      </w:r>
      <w:r w:rsidR="00CD2E86">
        <w:t>Mõni laps võttis aga kaasa sookailu oksa, et kodus riidekappi koitõrjeks panna. Kõik, kes a</w:t>
      </w:r>
      <w:r w:rsidR="00E431D6">
        <w:t>rmastavad mett süüa, peaksid te</w:t>
      </w:r>
      <w:r w:rsidR="00CD2E86">
        <w:t xml:space="preserve">adma, et soos kasvav kanarbik on nn „ mesilaskarjamaa“. Oh, üllatust! Murakataim oli küll kõigile täiesti tundmatu. Mõnele lapsele oli uudiseks ka see, et taimed võivad ka loomtoidulised olla. Näiteks huulhein. Sügisel võis soost leida ka erinevaid seeni: sootatikuid, pilvikuid,riisikaid. Kui palju veel erinevaid linde võib soodes-rabades kohata. </w:t>
      </w:r>
    </w:p>
    <w:p w:rsidR="00E431D6" w:rsidRDefault="00E431D6" w:rsidP="007B14FD">
      <w:pPr>
        <w:jc w:val="both"/>
      </w:pPr>
      <w:r>
        <w:t xml:space="preserve">Valgesoo matka lõpetasime lõkke tegemisega. Giid andis meile tulekivi, kuid sellega meil lõket põlema ei õnnestunud panna. Õnneks olid õpetajal tikud kaasas. kKaasavõetud kuum tee ja võileivad maitsesid küll hästi. Uhiuue vaatetorni  platvormilt oli hea vaade rabale. </w:t>
      </w:r>
    </w:p>
    <w:p w:rsidR="007B14FD" w:rsidRDefault="007B14FD" w:rsidP="007B14FD">
      <w:pPr>
        <w:jc w:val="both"/>
      </w:pPr>
      <w:r>
        <w:t xml:space="preserve">Punktiks soode teemale on plaanitud jalgsiretk ( 8km) kevadel Kurgsoo turbarabasse. Seal on võimalik näha, kuidas kogutakse turvast. Saada teada, miks on maa-ala kraave täis kaevatud ja mis on turbaaunad. Sealt on võimalik kaasa tuua peenikesi kuuse- ja männijuuri, mida saab hädakorral nööriks kasutada. </w:t>
      </w:r>
    </w:p>
    <w:p w:rsidR="007B14FD" w:rsidRDefault="007B14FD" w:rsidP="007B14FD">
      <w:pPr>
        <w:jc w:val="both"/>
      </w:pPr>
      <w:r>
        <w:t xml:space="preserve">Lisaks praktilisusele, on kõige tähtsam see, et vaatepilt, mida eri aastaaegadel soodes- rabades näeme, on võrratu. Ja mõnele meeldib ka väga soo eriline lõhn. </w:t>
      </w:r>
    </w:p>
    <w:p w:rsidR="007B14FD" w:rsidRDefault="007B14FD" w:rsidP="007B14FD">
      <w:pPr>
        <w:jc w:val="both"/>
      </w:pPr>
    </w:p>
    <w:p w:rsidR="007B14FD" w:rsidRDefault="007B14FD" w:rsidP="007B14FD">
      <w:pPr>
        <w:jc w:val="both"/>
      </w:pPr>
      <w:r>
        <w:t>Matkajate mõtted kogus kokku ja pani kirja õpetaja Astrid.</w:t>
      </w:r>
    </w:p>
    <w:p w:rsidR="00AD0560" w:rsidRDefault="00AD0560" w:rsidP="007B14FD">
      <w:pPr>
        <w:jc w:val="both"/>
      </w:pPr>
      <w:r>
        <w:t xml:space="preserve"> </w:t>
      </w:r>
    </w:p>
    <w:sectPr w:rsidR="00AD0560" w:rsidSect="00B264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0560"/>
    <w:rsid w:val="002C5DD4"/>
    <w:rsid w:val="00543961"/>
    <w:rsid w:val="0062028B"/>
    <w:rsid w:val="007962BF"/>
    <w:rsid w:val="007B14FD"/>
    <w:rsid w:val="00A86860"/>
    <w:rsid w:val="00AD0560"/>
    <w:rsid w:val="00B2645B"/>
    <w:rsid w:val="00CD2E86"/>
    <w:rsid w:val="00DA6818"/>
    <w:rsid w:val="00E431D6"/>
    <w:rsid w:val="00ED6A63"/>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4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446</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2</cp:revision>
  <dcterms:created xsi:type="dcterms:W3CDTF">2020-03-03T07:12:00Z</dcterms:created>
  <dcterms:modified xsi:type="dcterms:W3CDTF">2020-03-03T07:12:00Z</dcterms:modified>
</cp:coreProperties>
</file>